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1B" w:rsidRPr="005E041B" w:rsidRDefault="005E041B" w:rsidP="00F27A1E">
      <w:pPr>
        <w:snapToGrid w:val="0"/>
        <w:spacing w:beforeLines="100" w:afterLines="50"/>
        <w:ind w:firstLine="482"/>
        <w:jc w:val="center"/>
        <w:rPr>
          <w:rFonts w:ascii="仿宋" w:eastAsia="仿宋" w:hAnsi="仿宋"/>
          <w:b/>
          <w:bCs/>
          <w:sz w:val="44"/>
          <w:szCs w:val="44"/>
        </w:rPr>
      </w:pPr>
      <w:r w:rsidRPr="005E041B">
        <w:rPr>
          <w:rFonts w:ascii="仿宋" w:eastAsia="仿宋" w:hAnsi="仿宋" w:hint="eastAsia"/>
          <w:b/>
          <w:bCs/>
          <w:sz w:val="44"/>
          <w:szCs w:val="44"/>
        </w:rPr>
        <w:t>会员收费标准与权益</w:t>
      </w:r>
    </w:p>
    <w:p w:rsidR="00F47821" w:rsidRDefault="00F47821" w:rsidP="00F47821">
      <w:pPr>
        <w:pStyle w:val="a8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会员及以上会员单位均享有以下基础权益：</w:t>
      </w:r>
    </w:p>
    <w:p w:rsidR="00A43936" w:rsidRPr="00F47821" w:rsidRDefault="00A43936" w:rsidP="00CC751E">
      <w:pPr>
        <w:pStyle w:val="a8"/>
        <w:numPr>
          <w:ilvl w:val="0"/>
          <w:numId w:val="10"/>
        </w:numPr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F47821">
        <w:rPr>
          <w:rFonts w:asciiTheme="minorEastAsia" w:eastAsiaTheme="minorEastAsia" w:hAnsiTheme="minorEastAsia" w:hint="eastAsia"/>
          <w:szCs w:val="21"/>
        </w:rPr>
        <w:t>获得协会颁发的牌匾及会员证；</w:t>
      </w:r>
    </w:p>
    <w:p w:rsidR="00A43936" w:rsidRDefault="00A43936" w:rsidP="00CC751E">
      <w:pPr>
        <w:pStyle w:val="a8"/>
        <w:numPr>
          <w:ilvl w:val="0"/>
          <w:numId w:val="10"/>
        </w:numPr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F47821">
        <w:rPr>
          <w:rFonts w:asciiTheme="minorEastAsia" w:eastAsiaTheme="minorEastAsia" w:hAnsiTheme="minorEastAsia" w:hint="eastAsia"/>
          <w:szCs w:val="21"/>
        </w:rPr>
        <w:t>入会即加入协会微信群，每周获得一次协会</w:t>
      </w:r>
      <w:r w:rsidR="00F86F3B" w:rsidRPr="00F47821">
        <w:rPr>
          <w:rFonts w:asciiTheme="minorEastAsia" w:eastAsiaTheme="minorEastAsia" w:hAnsiTheme="minorEastAsia" w:hint="eastAsia"/>
          <w:szCs w:val="21"/>
        </w:rPr>
        <w:t>简报推送</w:t>
      </w:r>
      <w:r w:rsidR="00585076">
        <w:rPr>
          <w:rFonts w:asciiTheme="minorEastAsia" w:eastAsiaTheme="minorEastAsia" w:hAnsiTheme="minorEastAsia" w:hint="eastAsia"/>
          <w:szCs w:val="21"/>
        </w:rPr>
        <w:t>和</w:t>
      </w:r>
      <w:r w:rsidR="00F86F3B" w:rsidRPr="00F47821">
        <w:rPr>
          <w:rFonts w:asciiTheme="minorEastAsia" w:eastAsiaTheme="minorEastAsia" w:hAnsiTheme="minorEastAsia" w:hint="eastAsia"/>
          <w:szCs w:val="21"/>
        </w:rPr>
        <w:t>电子邮件</w:t>
      </w:r>
      <w:r w:rsidR="00E9232D">
        <w:rPr>
          <w:rFonts w:asciiTheme="minorEastAsia" w:eastAsiaTheme="minorEastAsia" w:hAnsiTheme="minorEastAsia" w:hint="eastAsia"/>
          <w:szCs w:val="21"/>
        </w:rPr>
        <w:t>；</w:t>
      </w:r>
    </w:p>
    <w:p w:rsidR="00E9232D" w:rsidRPr="00F47821" w:rsidRDefault="00E9232D" w:rsidP="00CC751E">
      <w:pPr>
        <w:pStyle w:val="a8"/>
        <w:numPr>
          <w:ilvl w:val="0"/>
          <w:numId w:val="10"/>
        </w:numPr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提供全年行业国内有关政策最新信息及国外</w:t>
      </w:r>
      <w:r w:rsidR="00585076">
        <w:rPr>
          <w:rFonts w:asciiTheme="minorEastAsia" w:eastAsiaTheme="minorEastAsia" w:hAnsiTheme="minorEastAsia" w:hint="eastAsia"/>
          <w:szCs w:val="21"/>
        </w:rPr>
        <w:t>时尚</w:t>
      </w:r>
      <w:r>
        <w:rPr>
          <w:rFonts w:asciiTheme="minorEastAsia" w:eastAsiaTheme="minorEastAsia" w:hAnsiTheme="minorEastAsia" w:hint="eastAsia"/>
          <w:szCs w:val="21"/>
        </w:rPr>
        <w:t>行业资讯；</w:t>
      </w:r>
    </w:p>
    <w:p w:rsidR="009671B5" w:rsidRPr="00F47821" w:rsidRDefault="009671B5" w:rsidP="00CC751E">
      <w:pPr>
        <w:pStyle w:val="a8"/>
        <w:numPr>
          <w:ilvl w:val="0"/>
          <w:numId w:val="10"/>
        </w:numPr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F47821">
        <w:rPr>
          <w:rFonts w:asciiTheme="minorEastAsia" w:eastAsiaTheme="minorEastAsia" w:hAnsiTheme="minorEastAsia" w:hint="eastAsia"/>
          <w:szCs w:val="21"/>
        </w:rPr>
        <w:t>协会网站会员单位介绍</w:t>
      </w:r>
      <w:r w:rsidR="00E9232D">
        <w:rPr>
          <w:rFonts w:asciiTheme="minorEastAsia" w:eastAsiaTheme="minorEastAsia" w:hAnsiTheme="minorEastAsia" w:hint="eastAsia"/>
          <w:szCs w:val="21"/>
        </w:rPr>
        <w:t>；</w:t>
      </w:r>
    </w:p>
    <w:p w:rsidR="00DB0C61" w:rsidRPr="00F47821" w:rsidRDefault="00DB0C61" w:rsidP="00CC751E">
      <w:pPr>
        <w:pStyle w:val="a8"/>
        <w:numPr>
          <w:ilvl w:val="0"/>
          <w:numId w:val="10"/>
        </w:numPr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F47821">
        <w:rPr>
          <w:rFonts w:asciiTheme="minorEastAsia" w:eastAsiaTheme="minorEastAsia" w:hAnsiTheme="minorEastAsia" w:hint="eastAsia"/>
          <w:szCs w:val="21"/>
        </w:rPr>
        <w:t>免费微信平台宣传推广</w:t>
      </w:r>
      <w:r w:rsidR="00E9232D">
        <w:rPr>
          <w:rFonts w:asciiTheme="minorEastAsia" w:eastAsiaTheme="minorEastAsia" w:hAnsiTheme="minorEastAsia" w:hint="eastAsia"/>
          <w:szCs w:val="21"/>
        </w:rPr>
        <w:t>。</w:t>
      </w:r>
    </w:p>
    <w:p w:rsidR="00B23C34" w:rsidRPr="00A43936" w:rsidRDefault="005E041B" w:rsidP="00F27A1E">
      <w:pPr>
        <w:spacing w:beforeLines="50"/>
        <w:rPr>
          <w:rFonts w:asciiTheme="minorEastAsia" w:eastAsiaTheme="minorEastAsia" w:hAnsiTheme="minorEastAsia"/>
          <w:b/>
          <w:sz w:val="28"/>
          <w:szCs w:val="28"/>
        </w:rPr>
      </w:pPr>
      <w:r w:rsidRPr="00A43936">
        <w:rPr>
          <w:rFonts w:asciiTheme="minorEastAsia" w:eastAsiaTheme="minorEastAsia" w:hAnsiTheme="minorEastAsia" w:hint="eastAsia"/>
          <w:b/>
          <w:sz w:val="28"/>
          <w:szCs w:val="28"/>
        </w:rPr>
        <w:t>不同级别会员享有的特殊权益如下：</w:t>
      </w:r>
    </w:p>
    <w:tbl>
      <w:tblPr>
        <w:tblStyle w:val="ab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242"/>
        <w:gridCol w:w="1701"/>
        <w:gridCol w:w="1101"/>
        <w:gridCol w:w="5810"/>
      </w:tblGrid>
      <w:tr w:rsidR="00A43936" w:rsidRPr="009671B5" w:rsidTr="00E9232D">
        <w:trPr>
          <w:trHeight w:val="614"/>
        </w:trPr>
        <w:tc>
          <w:tcPr>
            <w:tcW w:w="1242" w:type="dxa"/>
            <w:vAlign w:val="center"/>
          </w:tcPr>
          <w:p w:rsidR="00A43936" w:rsidRPr="009671B5" w:rsidRDefault="00A43936" w:rsidP="009671B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671B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A43936" w:rsidRPr="009671B5" w:rsidRDefault="00A43936" w:rsidP="00E9232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671B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收费标准</w:t>
            </w:r>
            <w:r w:rsidR="00E923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E923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元</w:t>
            </w:r>
            <w:r w:rsidR="00E923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01" w:type="dxa"/>
            <w:vAlign w:val="center"/>
          </w:tcPr>
          <w:p w:rsidR="00A43936" w:rsidRPr="009671B5" w:rsidRDefault="00A43936" w:rsidP="009671B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671B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810" w:type="dxa"/>
            <w:vAlign w:val="center"/>
          </w:tcPr>
          <w:p w:rsidR="00A43936" w:rsidRPr="009671B5" w:rsidRDefault="00A43936" w:rsidP="009671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71B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会员特殊权益与义务</w:t>
            </w:r>
          </w:p>
        </w:tc>
      </w:tr>
      <w:tr w:rsidR="00A43936" w:rsidRPr="00A43936" w:rsidTr="00E9232D">
        <w:tc>
          <w:tcPr>
            <w:tcW w:w="1242" w:type="dxa"/>
            <w:vAlign w:val="center"/>
          </w:tcPr>
          <w:p w:rsidR="00A43936" w:rsidRPr="009671B5" w:rsidRDefault="00A43936" w:rsidP="009671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71B5">
              <w:rPr>
                <w:rFonts w:asciiTheme="minorEastAsia" w:eastAsiaTheme="minorEastAsia" w:hAnsiTheme="minorEastAsia" w:hint="eastAsia"/>
                <w:b/>
                <w:sz w:val="24"/>
              </w:rPr>
              <w:t>副会长</w:t>
            </w:r>
          </w:p>
        </w:tc>
        <w:tc>
          <w:tcPr>
            <w:tcW w:w="1701" w:type="dxa"/>
            <w:vAlign w:val="center"/>
          </w:tcPr>
          <w:p w:rsidR="00A43936" w:rsidRPr="009671B5" w:rsidRDefault="00A43936" w:rsidP="009671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71B5">
              <w:rPr>
                <w:rFonts w:asciiTheme="minorEastAsia" w:eastAsiaTheme="minorEastAsia" w:hAnsiTheme="minorEastAsia" w:hint="eastAsia"/>
                <w:b/>
                <w:sz w:val="24"/>
              </w:rPr>
              <w:t>20000</w:t>
            </w:r>
          </w:p>
        </w:tc>
        <w:tc>
          <w:tcPr>
            <w:tcW w:w="1101" w:type="dxa"/>
            <w:vAlign w:val="center"/>
          </w:tcPr>
          <w:p w:rsidR="00A43936" w:rsidRPr="009671B5" w:rsidRDefault="00A43936" w:rsidP="009671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71B5">
              <w:rPr>
                <w:rFonts w:asciiTheme="minorEastAsia" w:eastAsiaTheme="minorEastAsia" w:hAnsiTheme="minorEastAsia" w:hint="eastAsia"/>
                <w:b/>
                <w:sz w:val="24"/>
              </w:rPr>
              <w:t>一年</w:t>
            </w:r>
          </w:p>
        </w:tc>
        <w:tc>
          <w:tcPr>
            <w:tcW w:w="5810" w:type="dxa"/>
          </w:tcPr>
          <w:p w:rsidR="00A43936" w:rsidRPr="007B46CD" w:rsidRDefault="00A43936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1、参与本会重大事项的研究与决议； </w:t>
            </w:r>
          </w:p>
          <w:p w:rsidR="00A43936" w:rsidRPr="007B46CD" w:rsidRDefault="00A43936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2、能够以</w:t>
            </w:r>
            <w:r w:rsidRPr="007B46C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副会长</w:t>
            </w: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资格对外推广和交流；</w:t>
            </w:r>
          </w:p>
          <w:p w:rsidR="00F86F3B" w:rsidRPr="007B46CD" w:rsidRDefault="00F86F3B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3、可参加理事级以上协会会议；</w:t>
            </w:r>
          </w:p>
          <w:p w:rsidR="00A43936" w:rsidRPr="007B46CD" w:rsidRDefault="00F86F3B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="00A4393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、免费参与本会所有会议、论坛、国际交流与合作等活动；</w:t>
            </w:r>
          </w:p>
          <w:p w:rsidR="00A43936" w:rsidRPr="007B46CD" w:rsidRDefault="00F86F3B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A4393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、通报政府有关企业扶持政策的最新政策信息，符合条件的前提下，优先协助副会长单位落实国家相关扶持政策；</w:t>
            </w:r>
          </w:p>
          <w:p w:rsidR="00A43936" w:rsidRDefault="00F86F3B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="00A4393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、优先推荐出国考察；优先安排与国内外时尚机构与行业交流机会；</w:t>
            </w:r>
          </w:p>
          <w:p w:rsidR="00585076" w:rsidRPr="007B46CD" w:rsidRDefault="00585076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7、可成为协会发展顾问委员会成员；</w:t>
            </w:r>
          </w:p>
          <w:p w:rsidR="00A43936" w:rsidRPr="007B46CD" w:rsidRDefault="00585076" w:rsidP="00A4393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A4393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、每次可有4人参加全年免费</w:t>
            </w:r>
            <w:r w:rsidR="006460C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协会公益讲堂</w:t>
            </w:r>
            <w:r w:rsidR="00A4393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4558C" w:rsidRDefault="00585076" w:rsidP="00AF489F">
            <w:pPr>
              <w:widowControl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="006460C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DB0C61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免费网络推广或新媒体推广</w:t>
            </w:r>
            <w:r w:rsidR="00E9232D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</w:t>
            </w:r>
            <w:r w:rsidR="00DB0C61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次</w:t>
            </w:r>
            <w:r w:rsidR="0084558C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F27A1E" w:rsidRPr="007B46CD" w:rsidRDefault="00F27A1E" w:rsidP="00F27A1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10、享受一对一专属会员服务。</w:t>
            </w:r>
          </w:p>
        </w:tc>
      </w:tr>
      <w:tr w:rsidR="009671B5" w:rsidRPr="009671B5" w:rsidTr="00E9232D">
        <w:tc>
          <w:tcPr>
            <w:tcW w:w="1242" w:type="dxa"/>
            <w:vAlign w:val="center"/>
          </w:tcPr>
          <w:p w:rsidR="009671B5" w:rsidRPr="009671B5" w:rsidRDefault="009671B5" w:rsidP="00967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671B5">
              <w:rPr>
                <w:rFonts w:ascii="仿宋" w:eastAsia="仿宋" w:hAnsi="仿宋" w:hint="eastAsia"/>
                <w:b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671B5" w:rsidRPr="009671B5" w:rsidRDefault="009671B5" w:rsidP="00967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671B5">
              <w:rPr>
                <w:rFonts w:ascii="仿宋" w:eastAsia="仿宋" w:hAnsi="仿宋" w:hint="eastAsia"/>
                <w:b/>
                <w:sz w:val="24"/>
              </w:rPr>
              <w:t>10000</w:t>
            </w:r>
          </w:p>
        </w:tc>
        <w:tc>
          <w:tcPr>
            <w:tcW w:w="1101" w:type="dxa"/>
            <w:vAlign w:val="center"/>
          </w:tcPr>
          <w:p w:rsidR="009671B5" w:rsidRPr="009671B5" w:rsidRDefault="009671B5" w:rsidP="00967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671B5">
              <w:rPr>
                <w:rFonts w:ascii="仿宋" w:eastAsia="仿宋" w:hAnsi="仿宋" w:hint="eastAsia"/>
                <w:b/>
                <w:sz w:val="24"/>
              </w:rPr>
              <w:t>一年</w:t>
            </w:r>
          </w:p>
        </w:tc>
        <w:tc>
          <w:tcPr>
            <w:tcW w:w="5810" w:type="dxa"/>
            <w:vAlign w:val="center"/>
          </w:tcPr>
          <w:p w:rsidR="009671B5" w:rsidRPr="007B46CD" w:rsidRDefault="009671B5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1、参与本会重大事项的研究与决议；</w:t>
            </w:r>
          </w:p>
          <w:p w:rsidR="009671B5" w:rsidRPr="007B46CD" w:rsidRDefault="009671B5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2、能够以</w:t>
            </w:r>
            <w:r w:rsidRPr="007B46C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理事</w:t>
            </w: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资格对外推广和交流； </w:t>
            </w:r>
          </w:p>
          <w:p w:rsidR="00F86F3B" w:rsidRPr="007B46CD" w:rsidRDefault="00F86F3B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3、可参加理事级以上协会会议；</w:t>
            </w:r>
          </w:p>
          <w:p w:rsidR="009671B5" w:rsidRPr="007B46CD" w:rsidRDefault="00F86F3B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、免费参与本会所有会议、论坛、国际交流与合作等活动；</w:t>
            </w:r>
          </w:p>
          <w:p w:rsidR="009671B5" w:rsidRPr="007B46CD" w:rsidRDefault="00F86F3B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、通报政府有关企业扶持政策的最新政策信息，在符合条件的前提下，协助理事单位落实国家相关扶持政策；</w:t>
            </w:r>
          </w:p>
          <w:p w:rsidR="007B46CD" w:rsidRDefault="00F86F3B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、出国考察可享受非行程费用的优惠</w:t>
            </w: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;</w:t>
            </w:r>
          </w:p>
          <w:p w:rsidR="00585076" w:rsidRPr="00585076" w:rsidRDefault="00585076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7、有机会成为协会发展顾问委员会成员；</w:t>
            </w:r>
          </w:p>
          <w:p w:rsidR="009671B5" w:rsidRPr="007B46CD" w:rsidRDefault="00585076" w:rsidP="003E5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、每次可有</w:t>
            </w:r>
            <w:r w:rsidR="00E9232D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人参加全年免费</w:t>
            </w:r>
            <w:r w:rsidR="00F86F3B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协会公益讲堂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4558C" w:rsidRDefault="00585076" w:rsidP="00C0114C">
            <w:pP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="006460C6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DB0C61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免费网络推广或新媒体推广</w:t>
            </w:r>
            <w:r w:rsidR="00E9232D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两</w:t>
            </w:r>
            <w:r w:rsidR="00DB0C61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次</w:t>
            </w:r>
            <w:r w:rsidR="0084558C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F27A1E" w:rsidRPr="007B46CD" w:rsidRDefault="00F27A1E" w:rsidP="00C0114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10、享受一对一专属会员服务。</w:t>
            </w:r>
          </w:p>
        </w:tc>
      </w:tr>
      <w:tr w:rsidR="009671B5" w:rsidTr="00E9232D">
        <w:tc>
          <w:tcPr>
            <w:tcW w:w="1242" w:type="dxa"/>
            <w:vAlign w:val="center"/>
          </w:tcPr>
          <w:p w:rsidR="009671B5" w:rsidRPr="009671B5" w:rsidRDefault="009671B5" w:rsidP="00967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会员</w:t>
            </w:r>
          </w:p>
        </w:tc>
        <w:tc>
          <w:tcPr>
            <w:tcW w:w="1701" w:type="dxa"/>
            <w:vAlign w:val="center"/>
          </w:tcPr>
          <w:p w:rsidR="009671B5" w:rsidRPr="009671B5" w:rsidRDefault="009671B5" w:rsidP="00967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5000</w:t>
            </w:r>
          </w:p>
        </w:tc>
        <w:tc>
          <w:tcPr>
            <w:tcW w:w="1101" w:type="dxa"/>
            <w:vAlign w:val="center"/>
          </w:tcPr>
          <w:p w:rsidR="009671B5" w:rsidRPr="009671B5" w:rsidRDefault="009671B5" w:rsidP="00967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一年</w:t>
            </w:r>
          </w:p>
        </w:tc>
        <w:tc>
          <w:tcPr>
            <w:tcW w:w="5810" w:type="dxa"/>
          </w:tcPr>
          <w:p w:rsidR="009671B5" w:rsidRPr="007B46CD" w:rsidRDefault="00F86F3B" w:rsidP="009671B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、通报政府有关企业扶持政策的最新政策信息，符合条件的前提下，协助会员单位落实国家相关扶持政策；</w:t>
            </w:r>
          </w:p>
          <w:p w:rsidR="00F86F3B" w:rsidRPr="007B46CD" w:rsidRDefault="00F86F3B" w:rsidP="009671B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、出国考察可享受非行程费用的优惠</w:t>
            </w: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;</w:t>
            </w:r>
          </w:p>
          <w:p w:rsidR="009671B5" w:rsidRPr="007B46CD" w:rsidRDefault="00F86F3B" w:rsidP="009671B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、每次可有1人参加全年免费</w:t>
            </w: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公益讲堂</w:t>
            </w:r>
            <w:r w:rsidR="009671B5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C0114C" w:rsidRPr="007B46CD" w:rsidRDefault="00F86F3B" w:rsidP="00C0114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4、</w:t>
            </w:r>
            <w:r w:rsidR="00DB0C61" w:rsidRPr="007B46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免费网络推广或新媒体推广一次</w:t>
            </w:r>
          </w:p>
        </w:tc>
      </w:tr>
    </w:tbl>
    <w:p w:rsidR="00A43936" w:rsidRDefault="00F47821" w:rsidP="005700C2">
      <w:pPr>
        <w:spacing w:beforeLines="50"/>
        <w:ind w:right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注：会费主要用于</w:t>
      </w:r>
      <w:r w:rsidR="00EE3BA4">
        <w:rPr>
          <w:rFonts w:ascii="仿宋" w:eastAsia="仿宋" w:hAnsi="仿宋" w:hint="eastAsia"/>
          <w:sz w:val="24"/>
        </w:rPr>
        <w:t>公益讲堂</w:t>
      </w:r>
      <w:r>
        <w:rPr>
          <w:rFonts w:ascii="仿宋" w:eastAsia="仿宋" w:hAnsi="仿宋" w:hint="eastAsia"/>
          <w:sz w:val="24"/>
        </w:rPr>
        <w:t>、理事会等各种行业会议</w:t>
      </w:r>
      <w:r w:rsidR="008E36EC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专业考察</w:t>
      </w:r>
      <w:r w:rsidR="008E36EC">
        <w:rPr>
          <w:rFonts w:ascii="仿宋" w:eastAsia="仿宋" w:hAnsi="仿宋" w:hint="eastAsia"/>
          <w:sz w:val="24"/>
        </w:rPr>
        <w:t>、课题研究、</w:t>
      </w:r>
      <w:r w:rsidR="00EE3BA4">
        <w:rPr>
          <w:rFonts w:ascii="仿宋" w:eastAsia="仿宋" w:hAnsi="仿宋" w:hint="eastAsia"/>
          <w:sz w:val="24"/>
        </w:rPr>
        <w:t>协会</w:t>
      </w:r>
      <w:r>
        <w:rPr>
          <w:rFonts w:ascii="仿宋" w:eastAsia="仿宋" w:hAnsi="仿宋" w:hint="eastAsia"/>
          <w:sz w:val="24"/>
        </w:rPr>
        <w:t>资料印刷及协会工作人员工资</w:t>
      </w:r>
      <w:r w:rsidR="00EE3BA4">
        <w:rPr>
          <w:rFonts w:ascii="仿宋" w:eastAsia="仿宋" w:hAnsi="仿宋" w:hint="eastAsia"/>
          <w:sz w:val="24"/>
        </w:rPr>
        <w:t>与</w:t>
      </w:r>
      <w:r>
        <w:rPr>
          <w:rFonts w:ascii="仿宋" w:eastAsia="仿宋" w:hAnsi="仿宋" w:hint="eastAsia"/>
          <w:sz w:val="24"/>
        </w:rPr>
        <w:t>秘书处日常办公、交通和通讯等管理费的支出。</w:t>
      </w:r>
    </w:p>
    <w:sectPr w:rsidR="00A43936" w:rsidSect="00F27A1E">
      <w:headerReference w:type="default" r:id="rId8"/>
      <w:footerReference w:type="default" r:id="rId9"/>
      <w:pgSz w:w="11906" w:h="16838" w:code="9"/>
      <w:pgMar w:top="1021" w:right="1134" w:bottom="567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F3" w:rsidRDefault="00C266F3" w:rsidP="00AF0EC8">
      <w:r>
        <w:separator/>
      </w:r>
    </w:p>
  </w:endnote>
  <w:endnote w:type="continuationSeparator" w:id="1">
    <w:p w:rsidR="00C266F3" w:rsidRDefault="00C266F3" w:rsidP="00AF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1" w:rsidRDefault="003220E1">
    <w:pPr>
      <w:pStyle w:val="a6"/>
    </w:pPr>
    <w:r w:rsidRPr="003220E1">
      <w:rPr>
        <w:rFonts w:hint="eastAsia"/>
      </w:rPr>
      <w:t>地址：深圳市</w:t>
    </w:r>
    <w:r w:rsidR="005E012F">
      <w:rPr>
        <w:rFonts w:hint="eastAsia"/>
      </w:rPr>
      <w:t>龙华新区大浪时尚创意城浪静路</w:t>
    </w:r>
    <w:r w:rsidR="005E012F">
      <w:rPr>
        <w:rFonts w:hint="eastAsia"/>
      </w:rPr>
      <w:t>11</w:t>
    </w:r>
    <w:r w:rsidR="005E012F">
      <w:rPr>
        <w:rFonts w:hint="eastAsia"/>
      </w:rPr>
      <w:t>号</w:t>
    </w:r>
    <w:r w:rsidR="005E012F">
      <w:rPr>
        <w:rFonts w:hint="eastAsia"/>
      </w:rPr>
      <w:t>B50</w:t>
    </w:r>
    <w:r w:rsidR="00A42B36">
      <w:rPr>
        <w:rFonts w:hint="eastAsia"/>
      </w:rPr>
      <w:t>5</w:t>
    </w:r>
  </w:p>
  <w:p w:rsidR="003220E1" w:rsidRDefault="003220E1">
    <w:pPr>
      <w:pStyle w:val="a6"/>
    </w:pPr>
    <w:r w:rsidRPr="003220E1">
      <w:rPr>
        <w:rFonts w:hint="eastAsia"/>
      </w:rPr>
      <w:t>电话：</w:t>
    </w:r>
    <w:r w:rsidR="005E012F">
      <w:rPr>
        <w:rFonts w:hint="eastAsia"/>
      </w:rPr>
      <w:t>0755-28109960</w:t>
    </w:r>
    <w:r w:rsidRPr="003220E1">
      <w:rPr>
        <w:rFonts w:hint="eastAsia"/>
      </w:rPr>
      <w:t>邮箱：</w:t>
    </w:r>
    <w:r w:rsidRPr="003220E1">
      <w:rPr>
        <w:rFonts w:hint="eastAsia"/>
      </w:rPr>
      <w:t>sfca2014@163.com</w:t>
    </w:r>
  </w:p>
  <w:p w:rsidR="003220E1" w:rsidRDefault="00322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F3" w:rsidRDefault="00C266F3" w:rsidP="00AF0EC8">
      <w:r>
        <w:separator/>
      </w:r>
    </w:p>
  </w:footnote>
  <w:footnote w:type="continuationSeparator" w:id="1">
    <w:p w:rsidR="00C266F3" w:rsidRDefault="00C266F3" w:rsidP="00AF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1" w:rsidRDefault="003220E1" w:rsidP="003220E1">
    <w:pPr>
      <w:pStyle w:val="a5"/>
      <w:jc w:val="left"/>
    </w:pPr>
    <w:r>
      <w:rPr>
        <w:noProof/>
      </w:rPr>
      <w:drawing>
        <wp:inline distT="0" distB="0" distL="0" distR="0">
          <wp:extent cx="536496" cy="540000"/>
          <wp:effectExtent l="19050" t="0" r="0" b="0"/>
          <wp:docPr id="2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9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深圳市时尚文化创意协会</w:t>
    </w:r>
    <w:r w:rsidR="004302D1">
      <w:rPr>
        <w:rFonts w:hint="eastAsia"/>
      </w:rPr>
      <w:t xml:space="preserve">                                 </w:t>
    </w:r>
    <w:r>
      <w:rPr>
        <w:rFonts w:hint="eastAsia"/>
      </w:rPr>
      <w:t>ShenZhen Fashion Creative Industry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4_"/>
      </v:shape>
    </w:pict>
  </w:numPicBullet>
  <w:abstractNum w:abstractNumId="0">
    <w:nsid w:val="00957B6B"/>
    <w:multiLevelType w:val="hybridMultilevel"/>
    <w:tmpl w:val="E180662E"/>
    <w:lvl w:ilvl="0" w:tplc="CEC4AE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FAC6CA3"/>
    <w:multiLevelType w:val="hybridMultilevel"/>
    <w:tmpl w:val="1C36ABC4"/>
    <w:lvl w:ilvl="0" w:tplc="75722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57534"/>
    <w:multiLevelType w:val="hybridMultilevel"/>
    <w:tmpl w:val="4A12F2C8"/>
    <w:lvl w:ilvl="0" w:tplc="6E8EA0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0B1421"/>
    <w:multiLevelType w:val="hybridMultilevel"/>
    <w:tmpl w:val="10DE5114"/>
    <w:lvl w:ilvl="0" w:tplc="1170765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04B07CC"/>
    <w:multiLevelType w:val="hybridMultilevel"/>
    <w:tmpl w:val="58341642"/>
    <w:lvl w:ilvl="0" w:tplc="FE942A70">
      <w:start w:val="1"/>
      <w:numFmt w:val="decimal"/>
      <w:lvlText w:val="（%1）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5">
    <w:nsid w:val="448F655A"/>
    <w:multiLevelType w:val="hybridMultilevel"/>
    <w:tmpl w:val="E6F62AE0"/>
    <w:lvl w:ilvl="0" w:tplc="7418431C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66649C9"/>
    <w:multiLevelType w:val="hybridMultilevel"/>
    <w:tmpl w:val="4BA094C8"/>
    <w:lvl w:ilvl="0" w:tplc="B9B870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7B33E2"/>
    <w:multiLevelType w:val="hybridMultilevel"/>
    <w:tmpl w:val="3146A852"/>
    <w:lvl w:ilvl="0" w:tplc="802EF5FA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7F216215"/>
    <w:multiLevelType w:val="hybridMultilevel"/>
    <w:tmpl w:val="82C8AA48"/>
    <w:lvl w:ilvl="0" w:tplc="797059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C0B36"/>
    <w:multiLevelType w:val="hybridMultilevel"/>
    <w:tmpl w:val="76CE309C"/>
    <w:lvl w:ilvl="0" w:tplc="54BE66C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0DA"/>
    <w:rsid w:val="00080B4B"/>
    <w:rsid w:val="00082614"/>
    <w:rsid w:val="000D4AF5"/>
    <w:rsid w:val="000F5A56"/>
    <w:rsid w:val="000F7689"/>
    <w:rsid w:val="00122AD9"/>
    <w:rsid w:val="0013467D"/>
    <w:rsid w:val="00141807"/>
    <w:rsid w:val="001601B9"/>
    <w:rsid w:val="00170DB7"/>
    <w:rsid w:val="001A0D94"/>
    <w:rsid w:val="001A2AB7"/>
    <w:rsid w:val="001A720C"/>
    <w:rsid w:val="001D5C12"/>
    <w:rsid w:val="001F5439"/>
    <w:rsid w:val="00212AA8"/>
    <w:rsid w:val="002144FE"/>
    <w:rsid w:val="002147E9"/>
    <w:rsid w:val="00214B14"/>
    <w:rsid w:val="00236141"/>
    <w:rsid w:val="00236BFD"/>
    <w:rsid w:val="00250B14"/>
    <w:rsid w:val="00253104"/>
    <w:rsid w:val="00272094"/>
    <w:rsid w:val="00275244"/>
    <w:rsid w:val="002A1BE5"/>
    <w:rsid w:val="003220E1"/>
    <w:rsid w:val="003446A1"/>
    <w:rsid w:val="00367BE7"/>
    <w:rsid w:val="003720DA"/>
    <w:rsid w:val="00382FB2"/>
    <w:rsid w:val="00386E2B"/>
    <w:rsid w:val="00395E0E"/>
    <w:rsid w:val="003A18F8"/>
    <w:rsid w:val="003A6388"/>
    <w:rsid w:val="00401AB5"/>
    <w:rsid w:val="00402E67"/>
    <w:rsid w:val="004302D1"/>
    <w:rsid w:val="00472303"/>
    <w:rsid w:val="0049158E"/>
    <w:rsid w:val="004952C3"/>
    <w:rsid w:val="004B68A3"/>
    <w:rsid w:val="004B7082"/>
    <w:rsid w:val="004E5853"/>
    <w:rsid w:val="0050015D"/>
    <w:rsid w:val="00507264"/>
    <w:rsid w:val="00523595"/>
    <w:rsid w:val="00525CDF"/>
    <w:rsid w:val="00566CAB"/>
    <w:rsid w:val="005700C2"/>
    <w:rsid w:val="00585076"/>
    <w:rsid w:val="00596591"/>
    <w:rsid w:val="005A3D10"/>
    <w:rsid w:val="005B1AD0"/>
    <w:rsid w:val="005B3F8F"/>
    <w:rsid w:val="005C22BA"/>
    <w:rsid w:val="005D4A0F"/>
    <w:rsid w:val="005D7AFC"/>
    <w:rsid w:val="005E012F"/>
    <w:rsid w:val="005E041B"/>
    <w:rsid w:val="005E30FF"/>
    <w:rsid w:val="005E3D11"/>
    <w:rsid w:val="00613C35"/>
    <w:rsid w:val="006406F4"/>
    <w:rsid w:val="00640EF6"/>
    <w:rsid w:val="00642FF0"/>
    <w:rsid w:val="006460C6"/>
    <w:rsid w:val="00665E1B"/>
    <w:rsid w:val="00685312"/>
    <w:rsid w:val="006A7EFC"/>
    <w:rsid w:val="006B5F1C"/>
    <w:rsid w:val="006C392E"/>
    <w:rsid w:val="006E310A"/>
    <w:rsid w:val="00706268"/>
    <w:rsid w:val="00727580"/>
    <w:rsid w:val="0073251A"/>
    <w:rsid w:val="00736A3A"/>
    <w:rsid w:val="007478D4"/>
    <w:rsid w:val="00761122"/>
    <w:rsid w:val="00774FB2"/>
    <w:rsid w:val="00780DB3"/>
    <w:rsid w:val="007A460A"/>
    <w:rsid w:val="007B4050"/>
    <w:rsid w:val="007B46CD"/>
    <w:rsid w:val="007C2158"/>
    <w:rsid w:val="00807B67"/>
    <w:rsid w:val="0084558C"/>
    <w:rsid w:val="0085357A"/>
    <w:rsid w:val="00861AC0"/>
    <w:rsid w:val="00866D79"/>
    <w:rsid w:val="00872373"/>
    <w:rsid w:val="00874954"/>
    <w:rsid w:val="008923FE"/>
    <w:rsid w:val="008A6147"/>
    <w:rsid w:val="008C1A94"/>
    <w:rsid w:val="008C7D78"/>
    <w:rsid w:val="008D35F1"/>
    <w:rsid w:val="008D38E0"/>
    <w:rsid w:val="008D53B3"/>
    <w:rsid w:val="008D673B"/>
    <w:rsid w:val="008E36EC"/>
    <w:rsid w:val="008F6529"/>
    <w:rsid w:val="009204D0"/>
    <w:rsid w:val="009671B5"/>
    <w:rsid w:val="009D3EF9"/>
    <w:rsid w:val="009F7846"/>
    <w:rsid w:val="00A12C67"/>
    <w:rsid w:val="00A3306B"/>
    <w:rsid w:val="00A3368B"/>
    <w:rsid w:val="00A42B36"/>
    <w:rsid w:val="00A43936"/>
    <w:rsid w:val="00A643D1"/>
    <w:rsid w:val="00A80D82"/>
    <w:rsid w:val="00A8388D"/>
    <w:rsid w:val="00AA2A55"/>
    <w:rsid w:val="00AA579D"/>
    <w:rsid w:val="00AC0669"/>
    <w:rsid w:val="00AE21A9"/>
    <w:rsid w:val="00AE4D00"/>
    <w:rsid w:val="00AF0EC8"/>
    <w:rsid w:val="00AF4666"/>
    <w:rsid w:val="00AF489F"/>
    <w:rsid w:val="00B00CEC"/>
    <w:rsid w:val="00B111E2"/>
    <w:rsid w:val="00B114F0"/>
    <w:rsid w:val="00B11E78"/>
    <w:rsid w:val="00B23C34"/>
    <w:rsid w:val="00B36405"/>
    <w:rsid w:val="00B5276A"/>
    <w:rsid w:val="00B66C58"/>
    <w:rsid w:val="00BA7F93"/>
    <w:rsid w:val="00BC02C4"/>
    <w:rsid w:val="00C0114C"/>
    <w:rsid w:val="00C14C2F"/>
    <w:rsid w:val="00C24E55"/>
    <w:rsid w:val="00C266F3"/>
    <w:rsid w:val="00CB2B0F"/>
    <w:rsid w:val="00CC1167"/>
    <w:rsid w:val="00CC751E"/>
    <w:rsid w:val="00CD0CB0"/>
    <w:rsid w:val="00CD0E80"/>
    <w:rsid w:val="00CE182A"/>
    <w:rsid w:val="00CE1FB8"/>
    <w:rsid w:val="00D05DD0"/>
    <w:rsid w:val="00D16E92"/>
    <w:rsid w:val="00D27262"/>
    <w:rsid w:val="00D6739E"/>
    <w:rsid w:val="00D71B06"/>
    <w:rsid w:val="00DA3719"/>
    <w:rsid w:val="00DA3DFB"/>
    <w:rsid w:val="00DA6378"/>
    <w:rsid w:val="00DB0C61"/>
    <w:rsid w:val="00DB3CFC"/>
    <w:rsid w:val="00DD7C80"/>
    <w:rsid w:val="00E05990"/>
    <w:rsid w:val="00E161EB"/>
    <w:rsid w:val="00E268D0"/>
    <w:rsid w:val="00E4082A"/>
    <w:rsid w:val="00E41E64"/>
    <w:rsid w:val="00E43E50"/>
    <w:rsid w:val="00E67205"/>
    <w:rsid w:val="00E8745A"/>
    <w:rsid w:val="00E877B8"/>
    <w:rsid w:val="00E9232D"/>
    <w:rsid w:val="00EA4372"/>
    <w:rsid w:val="00EA68F1"/>
    <w:rsid w:val="00EB3077"/>
    <w:rsid w:val="00EB7806"/>
    <w:rsid w:val="00EC545B"/>
    <w:rsid w:val="00EE3BA4"/>
    <w:rsid w:val="00F27A1E"/>
    <w:rsid w:val="00F47821"/>
    <w:rsid w:val="00F61065"/>
    <w:rsid w:val="00F802C7"/>
    <w:rsid w:val="00F82B6F"/>
    <w:rsid w:val="00F86F3B"/>
    <w:rsid w:val="00F9296B"/>
    <w:rsid w:val="00F97183"/>
    <w:rsid w:val="00FA3FC9"/>
    <w:rsid w:val="00FA43B8"/>
    <w:rsid w:val="00FA7914"/>
    <w:rsid w:val="00FC35BA"/>
    <w:rsid w:val="00FD7F90"/>
    <w:rsid w:val="00FE2C3A"/>
    <w:rsid w:val="00FE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next w:val="a"/>
    <w:rsid w:val="00C24E55"/>
    <w:pPr>
      <w:spacing w:line="360" w:lineRule="auto"/>
    </w:pPr>
    <w:rPr>
      <w:rFonts w:eastAsia="Times New Roman"/>
      <w:sz w:val="32"/>
    </w:rPr>
  </w:style>
  <w:style w:type="paragraph" w:customStyle="1" w:styleId="Title2">
    <w:name w:val="Title 2"/>
    <w:basedOn w:val="a"/>
    <w:next w:val="a"/>
    <w:rsid w:val="00C24E55"/>
    <w:rPr>
      <w:rFonts w:eastAsia="Times New Roman"/>
      <w:b/>
      <w:sz w:val="30"/>
    </w:rPr>
  </w:style>
  <w:style w:type="paragraph" w:customStyle="1" w:styleId="Title4">
    <w:name w:val="Title 4"/>
    <w:basedOn w:val="a"/>
    <w:next w:val="a"/>
    <w:rsid w:val="00C24E55"/>
    <w:rPr>
      <w:rFonts w:eastAsia="Times New Roman"/>
      <w:sz w:val="28"/>
    </w:rPr>
  </w:style>
  <w:style w:type="paragraph" w:styleId="a3">
    <w:name w:val="Normal (Web)"/>
    <w:basedOn w:val="a"/>
    <w:rsid w:val="00372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3720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0DA"/>
  </w:style>
  <w:style w:type="paragraph" w:customStyle="1" w:styleId="reader-word-layerreader-word-s1-1">
    <w:name w:val="reader-word-layer reader-word-s1-1"/>
    <w:basedOn w:val="a"/>
    <w:rsid w:val="00B36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AF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F0EC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0EC8"/>
    <w:rPr>
      <w:kern w:val="2"/>
      <w:sz w:val="18"/>
      <w:szCs w:val="18"/>
    </w:rPr>
  </w:style>
  <w:style w:type="paragraph" w:styleId="a7">
    <w:name w:val="Balloon Text"/>
    <w:basedOn w:val="a"/>
    <w:link w:val="Char1"/>
    <w:rsid w:val="009204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9204D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204D0"/>
    <w:pPr>
      <w:ind w:firstLineChars="200" w:firstLine="420"/>
    </w:pPr>
  </w:style>
  <w:style w:type="paragraph" w:styleId="a9">
    <w:name w:val="Date"/>
    <w:basedOn w:val="a"/>
    <w:next w:val="a"/>
    <w:link w:val="Char2"/>
    <w:rsid w:val="00236BFD"/>
    <w:pPr>
      <w:ind w:leftChars="2500" w:left="100"/>
    </w:pPr>
  </w:style>
  <w:style w:type="character" w:customStyle="1" w:styleId="Char2">
    <w:name w:val="日期 Char"/>
    <w:basedOn w:val="a0"/>
    <w:link w:val="a9"/>
    <w:rsid w:val="00236BFD"/>
    <w:rPr>
      <w:kern w:val="2"/>
      <w:sz w:val="21"/>
      <w:szCs w:val="24"/>
    </w:rPr>
  </w:style>
  <w:style w:type="paragraph" w:styleId="aa">
    <w:name w:val="No Spacing"/>
    <w:uiPriority w:val="1"/>
    <w:qFormat/>
    <w:rsid w:val="00DA37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rsid w:val="00A43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EEBC-82E1-49E4-96F6-998ECF77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Victoria</dc:creator>
  <cp:lastModifiedBy>user</cp:lastModifiedBy>
  <cp:revision>5</cp:revision>
  <cp:lastPrinted>2014-09-05T02:09:00Z</cp:lastPrinted>
  <dcterms:created xsi:type="dcterms:W3CDTF">2016-01-04T10:10:00Z</dcterms:created>
  <dcterms:modified xsi:type="dcterms:W3CDTF">2016-01-07T10:12:00Z</dcterms:modified>
</cp:coreProperties>
</file>